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00E7" w14:textId="77777777" w:rsidR="003636FD" w:rsidRPr="00575E68" w:rsidRDefault="003636FD" w:rsidP="003636FD">
      <w:pPr>
        <w:spacing w:line="276" w:lineRule="auto"/>
        <w:jc w:val="center"/>
        <w:rPr>
          <w:sz w:val="24"/>
          <w:szCs w:val="24"/>
        </w:rPr>
      </w:pPr>
      <w:r w:rsidRPr="00575E68">
        <w:rPr>
          <w:b/>
          <w:szCs w:val="28"/>
        </w:rPr>
        <w:t>Львівський національний університет імені Івана Франка</w:t>
      </w:r>
    </w:p>
    <w:p w14:paraId="218A60AE" w14:textId="77777777" w:rsidR="003636FD" w:rsidRPr="00575E68" w:rsidRDefault="003636FD" w:rsidP="003636FD">
      <w:pPr>
        <w:spacing w:line="276" w:lineRule="auto"/>
        <w:jc w:val="center"/>
        <w:rPr>
          <w:b/>
          <w:szCs w:val="28"/>
        </w:rPr>
      </w:pPr>
      <w:r w:rsidRPr="00575E68">
        <w:rPr>
          <w:b/>
          <w:szCs w:val="28"/>
        </w:rPr>
        <w:t>економічний</w:t>
      </w:r>
      <w:r w:rsidRPr="00575E68">
        <w:rPr>
          <w:b/>
          <w:sz w:val="24"/>
          <w:szCs w:val="24"/>
        </w:rPr>
        <w:t xml:space="preserve"> </w:t>
      </w:r>
      <w:r w:rsidRPr="00575E68">
        <w:rPr>
          <w:b/>
          <w:szCs w:val="28"/>
        </w:rPr>
        <w:t>факультет</w:t>
      </w:r>
    </w:p>
    <w:p w14:paraId="54ABC6FB" w14:textId="77777777" w:rsidR="003636FD" w:rsidRPr="00575E68" w:rsidRDefault="003636FD" w:rsidP="003636FD">
      <w:pPr>
        <w:spacing w:line="276" w:lineRule="auto"/>
        <w:jc w:val="center"/>
        <w:rPr>
          <w:b/>
          <w:szCs w:val="28"/>
        </w:rPr>
      </w:pPr>
      <w:r w:rsidRPr="00575E68">
        <w:rPr>
          <w:b/>
          <w:szCs w:val="28"/>
        </w:rPr>
        <w:t>кафедра статистики</w:t>
      </w:r>
    </w:p>
    <w:p w14:paraId="5CFD67DE" w14:textId="77777777" w:rsidR="003636FD" w:rsidRPr="00575E68" w:rsidRDefault="003636FD" w:rsidP="003636FD">
      <w:pPr>
        <w:spacing w:line="360" w:lineRule="auto"/>
        <w:jc w:val="center"/>
        <w:rPr>
          <w:szCs w:val="28"/>
        </w:rPr>
      </w:pPr>
    </w:p>
    <w:p w14:paraId="0086A3F1" w14:textId="77777777" w:rsidR="003636FD" w:rsidRPr="00575E68" w:rsidRDefault="003636FD" w:rsidP="003636FD">
      <w:pPr>
        <w:tabs>
          <w:tab w:val="center" w:pos="4153"/>
          <w:tab w:val="right" w:pos="8306"/>
        </w:tabs>
        <w:spacing w:line="360" w:lineRule="auto"/>
        <w:jc w:val="center"/>
        <w:rPr>
          <w:b/>
          <w:caps/>
          <w:szCs w:val="28"/>
        </w:rPr>
      </w:pPr>
      <w:r w:rsidRPr="00575E68">
        <w:rPr>
          <w:b/>
          <w:caps/>
          <w:szCs w:val="28"/>
        </w:rPr>
        <w:t>Рецензія на курсову роботу</w:t>
      </w:r>
    </w:p>
    <w:p w14:paraId="484C046E" w14:textId="77777777" w:rsidR="003636FD" w:rsidRPr="00575E68" w:rsidRDefault="003636FD" w:rsidP="003636FD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575E68">
        <w:rPr>
          <w:szCs w:val="28"/>
        </w:rPr>
        <w:t xml:space="preserve">на курсову роботу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</w:tblGrid>
      <w:tr w:rsidR="003636FD" w:rsidRPr="00575E68" w14:paraId="2E793615" w14:textId="77777777" w:rsidTr="00DD2E44">
        <w:trPr>
          <w:trHeight w:val="555"/>
          <w:jc w:val="center"/>
        </w:trPr>
        <w:tc>
          <w:tcPr>
            <w:tcW w:w="54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bCs/>
                <w:szCs w:val="28"/>
                <w:lang w:eastAsia="uk-UA"/>
              </w:rPr>
              <w:id w:val="-1967034290"/>
            </w:sdtPr>
            <w:sdtContent>
              <w:p w14:paraId="2752CC6D" w14:textId="77777777" w:rsidR="003636FD" w:rsidRPr="00575E68" w:rsidRDefault="003636FD" w:rsidP="00DD2E44">
                <w:pPr>
                  <w:rPr>
                    <w:b/>
                    <w:szCs w:val="28"/>
                  </w:rPr>
                </w:pPr>
                <w:r w:rsidRPr="00575E68">
                  <w:rPr>
                    <w:b/>
                    <w:szCs w:val="28"/>
                  </w:rPr>
                  <w:t>Гальчинської Ілони Володимирівни</w:t>
                </w:r>
              </w:p>
            </w:sdtContent>
          </w:sdt>
        </w:tc>
      </w:tr>
      <w:tr w:rsidR="003636FD" w:rsidRPr="00575E68" w14:paraId="13EE94FA" w14:textId="77777777" w:rsidTr="00DD2E44">
        <w:trPr>
          <w:trHeight w:val="303"/>
          <w:jc w:val="center"/>
        </w:trPr>
        <w:tc>
          <w:tcPr>
            <w:tcW w:w="5401" w:type="dxa"/>
            <w:tcBorders>
              <w:top w:val="single" w:sz="4" w:space="0" w:color="auto"/>
            </w:tcBorders>
          </w:tcPr>
          <w:p w14:paraId="7B1C9E37" w14:textId="77777777" w:rsidR="003636FD" w:rsidRPr="00575E68" w:rsidRDefault="003636FD" w:rsidP="00DD2E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vertAlign w:val="superscript"/>
              </w:rPr>
            </w:pPr>
            <w:r w:rsidRPr="00575E68">
              <w:rPr>
                <w:szCs w:val="28"/>
                <w:vertAlign w:val="superscript"/>
              </w:rPr>
              <w:t>( прізвище, ім’я, по батькові )</w:t>
            </w:r>
          </w:p>
        </w:tc>
      </w:tr>
    </w:tbl>
    <w:p w14:paraId="42D5EB00" w14:textId="77777777" w:rsidR="003636FD" w:rsidRPr="00575E68" w:rsidRDefault="003636FD" w:rsidP="003636FD">
      <w:pPr>
        <w:tabs>
          <w:tab w:val="left" w:pos="6300"/>
        </w:tabs>
        <w:spacing w:line="276" w:lineRule="auto"/>
        <w:rPr>
          <w:rFonts w:eastAsia="Calibri" w:cs="Microsoft Uighur"/>
          <w:sz w:val="10"/>
          <w:szCs w:val="10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7297"/>
      </w:tblGrid>
      <w:tr w:rsidR="003636FD" w:rsidRPr="00575E68" w14:paraId="2E0C7A2A" w14:textId="77777777" w:rsidTr="00DD2E44">
        <w:trPr>
          <w:trHeight w:val="397"/>
        </w:trPr>
        <w:tc>
          <w:tcPr>
            <w:tcW w:w="2353" w:type="dxa"/>
            <w:vAlign w:val="bottom"/>
          </w:tcPr>
          <w:p w14:paraId="23A530F9" w14:textId="77777777" w:rsidR="003636FD" w:rsidRPr="00575E68" w:rsidRDefault="003636FD" w:rsidP="00DD2E44">
            <w:pPr>
              <w:rPr>
                <w:sz w:val="24"/>
                <w:szCs w:val="24"/>
                <w:lang w:eastAsia="uk-UA"/>
              </w:rPr>
            </w:pPr>
            <w:r w:rsidRPr="00575E68">
              <w:rPr>
                <w:sz w:val="24"/>
                <w:szCs w:val="24"/>
              </w:rPr>
              <w:t>Спеціальності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vAlign w:val="bottom"/>
          </w:tcPr>
          <w:p w14:paraId="13548F5C" w14:textId="77777777" w:rsidR="003636FD" w:rsidRPr="00575E68" w:rsidRDefault="003636FD" w:rsidP="00DD2E44">
            <w:pPr>
              <w:rPr>
                <w:sz w:val="24"/>
                <w:szCs w:val="24"/>
                <w:lang w:eastAsia="uk-UA"/>
              </w:rPr>
            </w:pPr>
            <w:r w:rsidRPr="00575E68">
              <w:rPr>
                <w:sz w:val="24"/>
                <w:szCs w:val="24"/>
              </w:rPr>
              <w:t>051 «Економіка»</w:t>
            </w:r>
          </w:p>
        </w:tc>
      </w:tr>
      <w:tr w:rsidR="003636FD" w:rsidRPr="00575E68" w14:paraId="3A4006DF" w14:textId="77777777" w:rsidTr="00DD2E44">
        <w:trPr>
          <w:trHeight w:val="397"/>
        </w:trPr>
        <w:tc>
          <w:tcPr>
            <w:tcW w:w="2353" w:type="dxa"/>
            <w:vAlign w:val="bottom"/>
          </w:tcPr>
          <w:p w14:paraId="2FB76A83" w14:textId="77777777" w:rsidR="003636FD" w:rsidRPr="00575E68" w:rsidRDefault="003636FD" w:rsidP="00DD2E44">
            <w:pPr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Спеціальності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DE17B" w14:textId="77777777" w:rsidR="003636FD" w:rsidRPr="00575E68" w:rsidRDefault="003636FD" w:rsidP="00DD2E44">
            <w:pPr>
              <w:rPr>
                <w:sz w:val="24"/>
                <w:szCs w:val="24"/>
                <w:lang w:eastAsia="uk-UA"/>
              </w:rPr>
            </w:pPr>
            <w:r w:rsidRPr="00575E68">
              <w:rPr>
                <w:sz w:val="24"/>
                <w:szCs w:val="24"/>
              </w:rPr>
              <w:t>«Економічна аналітика та бізнес-статистика»</w:t>
            </w:r>
          </w:p>
        </w:tc>
      </w:tr>
      <w:tr w:rsidR="003636FD" w:rsidRPr="00575E68" w14:paraId="0E8DAADF" w14:textId="77777777" w:rsidTr="00DD2E44">
        <w:trPr>
          <w:trHeight w:val="549"/>
        </w:trPr>
        <w:tc>
          <w:tcPr>
            <w:tcW w:w="2353" w:type="dxa"/>
            <w:vAlign w:val="bottom"/>
          </w:tcPr>
          <w:p w14:paraId="45547506" w14:textId="77777777" w:rsidR="003636FD" w:rsidRPr="00575E68" w:rsidRDefault="003636FD" w:rsidP="00DD2E44">
            <w:pPr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Тема</w:t>
            </w:r>
          </w:p>
        </w:tc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A431E" w14:textId="77777777" w:rsidR="003636FD" w:rsidRPr="00575E68" w:rsidRDefault="003636FD" w:rsidP="00DD2E44">
            <w:pPr>
              <w:rPr>
                <w:sz w:val="24"/>
                <w:szCs w:val="24"/>
              </w:rPr>
            </w:pPr>
            <w:r w:rsidRPr="00575E68">
              <w:rPr>
                <w:b/>
                <w:i/>
                <w:szCs w:val="28"/>
              </w:rPr>
              <w:t>Методи аналізу динаміки у вивченні зовнішньої торгівлі</w:t>
            </w:r>
            <w:r w:rsidRPr="00575E68">
              <w:rPr>
                <w:b/>
                <w:i/>
                <w:szCs w:val="28"/>
                <w:u w:val="single"/>
              </w:rPr>
              <w:t xml:space="preserve"> </w:t>
            </w:r>
          </w:p>
        </w:tc>
      </w:tr>
    </w:tbl>
    <w:p w14:paraId="6BE0DFBC" w14:textId="77777777" w:rsidR="003636FD" w:rsidRPr="00575E68" w:rsidRDefault="003636FD" w:rsidP="003636FD">
      <w:pPr>
        <w:spacing w:line="360" w:lineRule="auto"/>
        <w:rPr>
          <w:sz w:val="12"/>
          <w:szCs w:val="12"/>
        </w:rPr>
      </w:pPr>
    </w:p>
    <w:p w14:paraId="2CF42E60" w14:textId="77777777" w:rsidR="003636FD" w:rsidRPr="00575E68" w:rsidRDefault="003636FD" w:rsidP="003636FD">
      <w:pPr>
        <w:spacing w:line="360" w:lineRule="auto"/>
        <w:ind w:left="142"/>
        <w:rPr>
          <w:sz w:val="24"/>
          <w:szCs w:val="24"/>
        </w:rPr>
      </w:pPr>
      <w:r w:rsidRPr="00575E68">
        <w:rPr>
          <w:sz w:val="24"/>
          <w:szCs w:val="24"/>
        </w:rPr>
        <w:t xml:space="preserve">Реєстраційний </w:t>
      </w:r>
      <w:r w:rsidRPr="0072144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 w:rsidRPr="00575E68">
        <w:rPr>
          <w:sz w:val="24"/>
          <w:szCs w:val="24"/>
        </w:rPr>
        <w:t xml:space="preserve">  Дата одержання роботи «__» ___________2020 р.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7303"/>
      </w:tblGrid>
      <w:tr w:rsidR="003636FD" w:rsidRPr="00575E68" w14:paraId="7115760E" w14:textId="77777777" w:rsidTr="00DD2E44">
        <w:trPr>
          <w:trHeight w:val="549"/>
        </w:trPr>
        <w:tc>
          <w:tcPr>
            <w:tcW w:w="2353" w:type="dxa"/>
            <w:vAlign w:val="bottom"/>
          </w:tcPr>
          <w:p w14:paraId="2EA3F51D" w14:textId="77777777" w:rsidR="003636FD" w:rsidRPr="00575E68" w:rsidRDefault="003636FD" w:rsidP="00DD2E44">
            <w:pPr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Рецензент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vAlign w:val="bottom"/>
          </w:tcPr>
          <w:p w14:paraId="62FF2403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Cs w:val="28"/>
              </w:rPr>
              <w:t>проф.</w:t>
            </w:r>
            <w:r w:rsidRPr="00575E68">
              <w:rPr>
                <w:i/>
                <w:szCs w:val="28"/>
              </w:rPr>
              <w:t xml:space="preserve"> </w:t>
            </w:r>
            <w:proofErr w:type="spellStart"/>
            <w:r w:rsidRPr="00575E68">
              <w:rPr>
                <w:rFonts w:eastAsia="Calibri"/>
                <w:i/>
                <w:szCs w:val="28"/>
                <w:lang w:eastAsia="uk-UA"/>
              </w:rPr>
              <w:t>Гринькевич</w:t>
            </w:r>
            <w:proofErr w:type="spellEnd"/>
            <w:r w:rsidRPr="00575E68">
              <w:rPr>
                <w:rFonts w:eastAsia="Calibri"/>
                <w:i/>
                <w:szCs w:val="28"/>
                <w:lang w:eastAsia="uk-UA"/>
              </w:rPr>
              <w:t xml:space="preserve"> Ольга Степанівна</w:t>
            </w:r>
          </w:p>
        </w:tc>
      </w:tr>
      <w:tr w:rsidR="003636FD" w:rsidRPr="00575E68" w14:paraId="6D8C696D" w14:textId="77777777" w:rsidTr="00DD2E44">
        <w:trPr>
          <w:trHeight w:val="259"/>
        </w:trPr>
        <w:tc>
          <w:tcPr>
            <w:tcW w:w="2353" w:type="dxa"/>
            <w:vAlign w:val="bottom"/>
          </w:tcPr>
          <w:p w14:paraId="5F5EF7A9" w14:textId="77777777" w:rsidR="003636FD" w:rsidRPr="00575E68" w:rsidRDefault="003636FD" w:rsidP="00DD2E44">
            <w:pPr>
              <w:rPr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auto"/>
            </w:tcBorders>
          </w:tcPr>
          <w:p w14:paraId="595002E8" w14:textId="77777777" w:rsidR="003636FD" w:rsidRPr="00575E68" w:rsidRDefault="003636FD" w:rsidP="00DD2E44">
            <w:pPr>
              <w:jc w:val="center"/>
              <w:rPr>
                <w:i/>
                <w:sz w:val="24"/>
                <w:szCs w:val="24"/>
              </w:rPr>
            </w:pPr>
            <w:r w:rsidRPr="00575E68">
              <w:rPr>
                <w:sz w:val="24"/>
                <w:szCs w:val="24"/>
                <w:vertAlign w:val="superscript"/>
              </w:rPr>
              <w:t>(вчене звання, прізвище, ім’я, по батькові)</w:t>
            </w:r>
          </w:p>
        </w:tc>
      </w:tr>
    </w:tbl>
    <w:p w14:paraId="3EB5710F" w14:textId="77777777" w:rsidR="003636FD" w:rsidRPr="00575E68" w:rsidRDefault="003636FD" w:rsidP="003636FD">
      <w:pPr>
        <w:spacing w:before="120" w:after="120"/>
        <w:jc w:val="center"/>
        <w:rPr>
          <w:b/>
          <w:szCs w:val="28"/>
        </w:rPr>
      </w:pPr>
      <w:r w:rsidRPr="00575E68">
        <w:rPr>
          <w:b/>
          <w:szCs w:val="28"/>
        </w:rPr>
        <w:t xml:space="preserve">Оцінювання рівня виконання завдань </w:t>
      </w:r>
      <w:r w:rsidRPr="00575E68">
        <w:rPr>
          <w:b/>
          <w:szCs w:val="28"/>
        </w:rPr>
        <w:br/>
        <w:t>курсової роботи науковим керівником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850"/>
        <w:gridCol w:w="1727"/>
        <w:gridCol w:w="1526"/>
      </w:tblGrid>
      <w:tr w:rsidR="003636FD" w:rsidRPr="00575E68" w14:paraId="78960E78" w14:textId="77777777" w:rsidTr="00DD2E44">
        <w:trPr>
          <w:trHeight w:val="397"/>
        </w:trPr>
        <w:tc>
          <w:tcPr>
            <w:tcW w:w="671" w:type="dxa"/>
            <w:shd w:val="clear" w:color="auto" w:fill="auto"/>
            <w:vAlign w:val="center"/>
          </w:tcPr>
          <w:p w14:paraId="51BF2D08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№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E2F6AEB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Критерії оцінювання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C257922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A4FD4B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Оцінка наукового керівника</w:t>
            </w:r>
          </w:p>
        </w:tc>
      </w:tr>
      <w:tr w:rsidR="003636FD" w:rsidRPr="00575E68" w14:paraId="23E346B9" w14:textId="77777777" w:rsidTr="00DD2E44">
        <w:trPr>
          <w:trHeight w:val="397"/>
        </w:trPr>
        <w:tc>
          <w:tcPr>
            <w:tcW w:w="671" w:type="dxa"/>
            <w:shd w:val="clear" w:color="auto" w:fill="auto"/>
            <w:vAlign w:val="bottom"/>
          </w:tcPr>
          <w:p w14:paraId="2FB604E9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1.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74E72719" w14:textId="77777777" w:rsidR="003636FD" w:rsidRPr="00575E68" w:rsidRDefault="003636FD" w:rsidP="00DD2E44">
            <w:pPr>
              <w:jc w:val="both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Якість виконання теоретичної частини курсової роботи: повнота літературного огляду, наявність авторського аналізу літературних джерел, грамотність цитування</w:t>
            </w:r>
          </w:p>
        </w:tc>
        <w:tc>
          <w:tcPr>
            <w:tcW w:w="1727" w:type="dxa"/>
            <w:shd w:val="clear" w:color="auto" w:fill="auto"/>
            <w:vAlign w:val="bottom"/>
          </w:tcPr>
          <w:p w14:paraId="62D3DCB8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E68">
              <w:rPr>
                <w:rFonts w:eastAsia="Calibri"/>
                <w:sz w:val="24"/>
                <w:szCs w:val="24"/>
                <w:lang w:eastAsia="en-US"/>
              </w:rPr>
              <w:t>15 балів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74C77BBF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6FD" w:rsidRPr="00575E68" w14:paraId="2174D85D" w14:textId="77777777" w:rsidTr="00DD2E44">
        <w:trPr>
          <w:trHeight w:val="397"/>
        </w:trPr>
        <w:tc>
          <w:tcPr>
            <w:tcW w:w="671" w:type="dxa"/>
            <w:shd w:val="clear" w:color="auto" w:fill="auto"/>
            <w:vAlign w:val="bottom"/>
          </w:tcPr>
          <w:p w14:paraId="611CF641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2.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2F200DA8" w14:textId="77777777" w:rsidR="003636FD" w:rsidRPr="00575E68" w:rsidRDefault="003636FD" w:rsidP="00DD2E44">
            <w:pPr>
              <w:jc w:val="both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Якість статистичного аналізу та інтерпретації отриманих результатів, аргументація   доцільності використання методів дослідження та застосування ППП</w:t>
            </w:r>
          </w:p>
        </w:tc>
        <w:tc>
          <w:tcPr>
            <w:tcW w:w="1727" w:type="dxa"/>
            <w:shd w:val="clear" w:color="auto" w:fill="auto"/>
            <w:vAlign w:val="bottom"/>
          </w:tcPr>
          <w:p w14:paraId="7BB8AB09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E68">
              <w:rPr>
                <w:rFonts w:eastAsia="Calibri"/>
                <w:sz w:val="24"/>
                <w:szCs w:val="24"/>
                <w:lang w:eastAsia="en-US"/>
              </w:rPr>
              <w:t>15 балів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768683A2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6FD" w:rsidRPr="00575E68" w14:paraId="2D68CA72" w14:textId="77777777" w:rsidTr="00DD2E44">
        <w:trPr>
          <w:trHeight w:val="397"/>
        </w:trPr>
        <w:tc>
          <w:tcPr>
            <w:tcW w:w="671" w:type="dxa"/>
            <w:shd w:val="clear" w:color="auto" w:fill="auto"/>
            <w:vAlign w:val="bottom"/>
          </w:tcPr>
          <w:p w14:paraId="1A9D1AAA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3.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1814AC0D" w14:textId="77777777" w:rsidR="003636FD" w:rsidRPr="00575E68" w:rsidRDefault="003636FD" w:rsidP="00DD2E44">
            <w:pPr>
              <w:jc w:val="both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Відповідність змісту роботи темі роботи, адекватність обраних для дослідження методів</w:t>
            </w:r>
          </w:p>
        </w:tc>
        <w:tc>
          <w:tcPr>
            <w:tcW w:w="1727" w:type="dxa"/>
            <w:shd w:val="clear" w:color="auto" w:fill="auto"/>
            <w:vAlign w:val="bottom"/>
          </w:tcPr>
          <w:p w14:paraId="6C191C5A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E68">
              <w:rPr>
                <w:rFonts w:eastAsia="Calibri"/>
                <w:sz w:val="24"/>
                <w:szCs w:val="24"/>
                <w:lang w:eastAsia="en-US"/>
              </w:rPr>
              <w:t>5 балів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1A619A4A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6FD" w:rsidRPr="00575E68" w14:paraId="5F470896" w14:textId="77777777" w:rsidTr="00DD2E44">
        <w:trPr>
          <w:trHeight w:val="397"/>
        </w:trPr>
        <w:tc>
          <w:tcPr>
            <w:tcW w:w="671" w:type="dxa"/>
            <w:shd w:val="clear" w:color="auto" w:fill="auto"/>
            <w:vAlign w:val="bottom"/>
          </w:tcPr>
          <w:p w14:paraId="282B4EC8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4.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207A208E" w14:textId="77777777" w:rsidR="003636FD" w:rsidRPr="00575E68" w:rsidRDefault="003636FD" w:rsidP="00DD2E44">
            <w:pPr>
              <w:jc w:val="both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Чіткість, логічність та обґрунтованість викладу, правильність та наукова обґрунтованість висновків, наукова новизна та повнота дослідження</w:t>
            </w:r>
          </w:p>
        </w:tc>
        <w:tc>
          <w:tcPr>
            <w:tcW w:w="1727" w:type="dxa"/>
            <w:shd w:val="clear" w:color="auto" w:fill="auto"/>
            <w:vAlign w:val="bottom"/>
          </w:tcPr>
          <w:p w14:paraId="083FAF85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E68">
              <w:rPr>
                <w:rFonts w:eastAsia="Calibri"/>
                <w:sz w:val="24"/>
                <w:szCs w:val="24"/>
                <w:lang w:eastAsia="en-US"/>
              </w:rPr>
              <w:t>5 балів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0E3D432F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6FD" w:rsidRPr="00575E68" w14:paraId="4BBC1D99" w14:textId="77777777" w:rsidTr="00DD2E44">
        <w:trPr>
          <w:trHeight w:val="397"/>
        </w:trPr>
        <w:tc>
          <w:tcPr>
            <w:tcW w:w="671" w:type="dxa"/>
            <w:shd w:val="clear" w:color="auto" w:fill="auto"/>
            <w:vAlign w:val="bottom"/>
          </w:tcPr>
          <w:p w14:paraId="43214A45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5.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6F2B027E" w14:textId="77777777" w:rsidR="003636FD" w:rsidRPr="00575E68" w:rsidRDefault="003636FD" w:rsidP="00DD2E44">
            <w:pPr>
              <w:jc w:val="both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Ступінь самостійності та наявність творчого підходу</w:t>
            </w:r>
          </w:p>
        </w:tc>
        <w:tc>
          <w:tcPr>
            <w:tcW w:w="1727" w:type="dxa"/>
            <w:shd w:val="clear" w:color="auto" w:fill="auto"/>
            <w:vAlign w:val="bottom"/>
          </w:tcPr>
          <w:p w14:paraId="600B9C46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E68">
              <w:rPr>
                <w:rFonts w:eastAsia="Calibri"/>
                <w:sz w:val="24"/>
                <w:szCs w:val="24"/>
                <w:lang w:eastAsia="en-US"/>
              </w:rPr>
              <w:t>5 балів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3877170D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6FD" w:rsidRPr="00575E68" w14:paraId="7E5992E8" w14:textId="77777777" w:rsidTr="00DD2E44">
        <w:trPr>
          <w:trHeight w:val="397"/>
        </w:trPr>
        <w:tc>
          <w:tcPr>
            <w:tcW w:w="671" w:type="dxa"/>
            <w:shd w:val="clear" w:color="auto" w:fill="auto"/>
            <w:vAlign w:val="bottom"/>
          </w:tcPr>
          <w:p w14:paraId="0AC84230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6.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3F9FE97A" w14:textId="77777777" w:rsidR="003636FD" w:rsidRPr="00575E68" w:rsidRDefault="003636FD" w:rsidP="00DD2E44">
            <w:pPr>
              <w:jc w:val="both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Якість оформлення роботи, дотримання вимог методики щодо написання курсових робіт</w:t>
            </w:r>
          </w:p>
        </w:tc>
        <w:tc>
          <w:tcPr>
            <w:tcW w:w="1727" w:type="dxa"/>
            <w:shd w:val="clear" w:color="auto" w:fill="auto"/>
            <w:vAlign w:val="bottom"/>
          </w:tcPr>
          <w:p w14:paraId="74CCD671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E68">
              <w:rPr>
                <w:rFonts w:eastAsia="Calibri"/>
                <w:sz w:val="24"/>
                <w:szCs w:val="24"/>
                <w:lang w:eastAsia="en-US"/>
              </w:rPr>
              <w:t>5 балів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714BA72E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36FD" w:rsidRPr="00575E68" w14:paraId="30E9A478" w14:textId="77777777" w:rsidTr="00DD2E44">
        <w:trPr>
          <w:trHeight w:val="397"/>
        </w:trPr>
        <w:tc>
          <w:tcPr>
            <w:tcW w:w="671" w:type="dxa"/>
            <w:shd w:val="clear" w:color="auto" w:fill="auto"/>
            <w:vAlign w:val="bottom"/>
          </w:tcPr>
          <w:p w14:paraId="4D65D095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bottom"/>
          </w:tcPr>
          <w:p w14:paraId="55FFB92C" w14:textId="77777777" w:rsidR="003636FD" w:rsidRPr="00575E68" w:rsidRDefault="003636FD" w:rsidP="00DD2E44">
            <w:pPr>
              <w:jc w:val="both"/>
              <w:rPr>
                <w:i/>
                <w:iCs/>
                <w:sz w:val="24"/>
                <w:szCs w:val="24"/>
              </w:rPr>
            </w:pPr>
            <w:r w:rsidRPr="00575E68">
              <w:rPr>
                <w:i/>
                <w:iCs/>
                <w:sz w:val="24"/>
                <w:szCs w:val="24"/>
              </w:rPr>
              <w:t>З а г а л о м</w:t>
            </w:r>
          </w:p>
        </w:tc>
        <w:tc>
          <w:tcPr>
            <w:tcW w:w="1727" w:type="dxa"/>
            <w:shd w:val="clear" w:color="auto" w:fill="auto"/>
            <w:vAlign w:val="bottom"/>
          </w:tcPr>
          <w:p w14:paraId="4E6FAD0B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E68">
              <w:rPr>
                <w:rFonts w:eastAsia="Calibri"/>
                <w:sz w:val="24"/>
                <w:szCs w:val="24"/>
                <w:lang w:eastAsia="en-US"/>
              </w:rPr>
              <w:t>50 балів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2D4E5397" w14:textId="77777777" w:rsidR="003636FD" w:rsidRPr="00575E68" w:rsidRDefault="003636FD" w:rsidP="00DD2E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E6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</w:tbl>
    <w:p w14:paraId="0E57568E" w14:textId="77777777" w:rsidR="003636FD" w:rsidRPr="00575E68" w:rsidRDefault="003636FD" w:rsidP="003636FD">
      <w:pPr>
        <w:jc w:val="center"/>
        <w:rPr>
          <w:b/>
          <w:szCs w:val="28"/>
        </w:rPr>
      </w:pPr>
      <w:r w:rsidRPr="00575E68">
        <w:rPr>
          <w:b/>
          <w:szCs w:val="28"/>
        </w:rPr>
        <w:br w:type="page"/>
      </w:r>
    </w:p>
    <w:p w14:paraId="47A03996" w14:textId="77777777" w:rsidR="003636FD" w:rsidRPr="00575E68" w:rsidRDefault="003636FD" w:rsidP="003636FD">
      <w:pPr>
        <w:jc w:val="center"/>
        <w:rPr>
          <w:b/>
          <w:szCs w:val="28"/>
        </w:rPr>
      </w:pPr>
      <w:r>
        <w:rPr>
          <w:b/>
          <w:noProof/>
          <w:szCs w:val="28"/>
          <w:lang w:eastAsia="uk-UA" w:bidi="ug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F73CF" wp14:editId="665A9BB2">
                <wp:simplePos x="0" y="0"/>
                <wp:positionH relativeFrom="column">
                  <wp:posOffset>4025735</wp:posOffset>
                </wp:positionH>
                <wp:positionV relativeFrom="paragraph">
                  <wp:posOffset>-511274</wp:posOffset>
                </wp:positionV>
                <wp:extent cx="2196935" cy="498764"/>
                <wp:effectExtent l="0" t="0" r="0" b="0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5" cy="49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167A7" w14:textId="77777777" w:rsidR="003636FD" w:rsidRPr="00A85114" w:rsidRDefault="003636FD" w:rsidP="003636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закінчення додатку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F73CF" id="Прямокутник 12" o:spid="_x0000_s1026" style="position:absolute;left:0;text-align:left;margin-left:317pt;margin-top:-40.25pt;width:173pt;height: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" filled="f" stroked="f" strokeweight="1pt">
                <v:textbox>
                  <w:txbxContent>
                    <w:p w14:paraId="1E4167A7" w14:textId="77777777" w:rsidR="003636FD" w:rsidRPr="00A85114" w:rsidRDefault="003636FD" w:rsidP="003636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закінчення додатку К</w:t>
                      </w:r>
                    </w:p>
                  </w:txbxContent>
                </v:textbox>
              </v:rect>
            </w:pict>
          </mc:Fallback>
        </mc:AlternateContent>
      </w:r>
      <w:r w:rsidRPr="00575E68">
        <w:rPr>
          <w:b/>
          <w:szCs w:val="28"/>
        </w:rPr>
        <w:t>Оцінювання захисту курсової роботи комісією</w:t>
      </w:r>
    </w:p>
    <w:p w14:paraId="68CE0B94" w14:textId="77777777" w:rsidR="003636FD" w:rsidRPr="00575E68" w:rsidRDefault="003636FD" w:rsidP="003636FD">
      <w:pPr>
        <w:jc w:val="center"/>
        <w:rPr>
          <w:b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1701"/>
        <w:gridCol w:w="1842"/>
      </w:tblGrid>
      <w:tr w:rsidR="003636FD" w:rsidRPr="00575E68" w14:paraId="1BB6DBE4" w14:textId="77777777" w:rsidTr="00DD2E4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439F0FAC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290A55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Критерії оцінювання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E3857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445D2A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Оцінка захисту і курсової роботи комісією</w:t>
            </w:r>
          </w:p>
        </w:tc>
      </w:tr>
      <w:tr w:rsidR="003636FD" w:rsidRPr="00575E68" w14:paraId="517D3BE2" w14:textId="77777777" w:rsidTr="00DD2E44">
        <w:trPr>
          <w:trHeight w:val="397"/>
        </w:trPr>
        <w:tc>
          <w:tcPr>
            <w:tcW w:w="709" w:type="dxa"/>
            <w:shd w:val="clear" w:color="auto" w:fill="auto"/>
            <w:vAlign w:val="bottom"/>
          </w:tcPr>
          <w:p w14:paraId="511E862E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B0E7013" w14:textId="77777777" w:rsidR="003636FD" w:rsidRPr="00575E68" w:rsidRDefault="003636FD" w:rsidP="00DD2E44">
            <w:pPr>
              <w:jc w:val="both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Виступ студента на публічному захисті курсової роботи, чіткість, лаконічність, логічність викладення матеріалу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EE48D2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76C5171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</w:p>
        </w:tc>
      </w:tr>
      <w:tr w:rsidR="003636FD" w:rsidRPr="00575E68" w14:paraId="66C73199" w14:textId="77777777" w:rsidTr="00DD2E44">
        <w:trPr>
          <w:trHeight w:val="397"/>
        </w:trPr>
        <w:tc>
          <w:tcPr>
            <w:tcW w:w="709" w:type="dxa"/>
            <w:shd w:val="clear" w:color="auto" w:fill="auto"/>
            <w:vAlign w:val="bottom"/>
          </w:tcPr>
          <w:p w14:paraId="4C6F3327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10A4824" w14:textId="77777777" w:rsidR="003636FD" w:rsidRPr="00575E68" w:rsidRDefault="003636FD" w:rsidP="00DD2E44">
            <w:pPr>
              <w:jc w:val="both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Правильність відповідей на поставлені запитання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E7946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FF575C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</w:p>
        </w:tc>
      </w:tr>
      <w:tr w:rsidR="003636FD" w:rsidRPr="00575E68" w14:paraId="62041A24" w14:textId="77777777" w:rsidTr="00DD2E44">
        <w:trPr>
          <w:trHeight w:val="397"/>
        </w:trPr>
        <w:tc>
          <w:tcPr>
            <w:tcW w:w="709" w:type="dxa"/>
            <w:shd w:val="clear" w:color="auto" w:fill="auto"/>
            <w:vAlign w:val="bottom"/>
          </w:tcPr>
          <w:p w14:paraId="02C697DF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7BCFEF6" w14:textId="77777777" w:rsidR="003636FD" w:rsidRPr="00575E68" w:rsidRDefault="003636FD" w:rsidP="00DD2E44">
            <w:pPr>
              <w:jc w:val="both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Якість презентаційних (роздаткових) матеріалів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DD8A5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4BD020B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</w:p>
        </w:tc>
      </w:tr>
      <w:tr w:rsidR="003636FD" w:rsidRPr="00575E68" w14:paraId="3A3A1AB3" w14:textId="77777777" w:rsidTr="00DD2E44">
        <w:trPr>
          <w:trHeight w:val="397"/>
        </w:trPr>
        <w:tc>
          <w:tcPr>
            <w:tcW w:w="709" w:type="dxa"/>
            <w:shd w:val="clear" w:color="auto" w:fill="auto"/>
            <w:vAlign w:val="bottom"/>
          </w:tcPr>
          <w:p w14:paraId="526BAF1E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14:paraId="0829FC27" w14:textId="77777777" w:rsidR="003636FD" w:rsidRPr="00575E68" w:rsidRDefault="003636FD" w:rsidP="00DD2E44">
            <w:pPr>
              <w:jc w:val="both"/>
              <w:rPr>
                <w:i/>
                <w:iCs/>
                <w:sz w:val="24"/>
                <w:szCs w:val="24"/>
              </w:rPr>
            </w:pPr>
            <w:r w:rsidRPr="00575E68">
              <w:rPr>
                <w:i/>
                <w:iCs/>
                <w:sz w:val="24"/>
                <w:szCs w:val="24"/>
              </w:rPr>
              <w:t>З а г а л о 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BB0702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  <w:r w:rsidRPr="00575E68">
              <w:rPr>
                <w:sz w:val="24"/>
                <w:szCs w:val="24"/>
              </w:rPr>
              <w:t>50 балів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B08C353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</w:p>
        </w:tc>
      </w:tr>
      <w:tr w:rsidR="003636FD" w:rsidRPr="00575E68" w14:paraId="4F08C512" w14:textId="77777777" w:rsidTr="00DD2E44">
        <w:trPr>
          <w:trHeight w:val="397"/>
        </w:trPr>
        <w:tc>
          <w:tcPr>
            <w:tcW w:w="6237" w:type="dxa"/>
            <w:gridSpan w:val="2"/>
            <w:shd w:val="clear" w:color="auto" w:fill="auto"/>
            <w:vAlign w:val="bottom"/>
          </w:tcPr>
          <w:p w14:paraId="621F0CCF" w14:textId="77777777" w:rsidR="003636FD" w:rsidRPr="00575E68" w:rsidRDefault="003636FD" w:rsidP="00DD2E44">
            <w:pPr>
              <w:jc w:val="both"/>
              <w:rPr>
                <w:b/>
                <w:sz w:val="24"/>
                <w:szCs w:val="24"/>
              </w:rPr>
            </w:pPr>
            <w:r w:rsidRPr="00575E68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B3B7D" w14:textId="77777777" w:rsidR="003636FD" w:rsidRPr="00575E68" w:rsidRDefault="003636FD" w:rsidP="00DD2E44">
            <w:pPr>
              <w:jc w:val="center"/>
              <w:rPr>
                <w:b/>
                <w:sz w:val="24"/>
                <w:szCs w:val="24"/>
              </w:rPr>
            </w:pPr>
            <w:r w:rsidRPr="00575E68">
              <w:rPr>
                <w:b/>
                <w:sz w:val="24"/>
                <w:szCs w:val="24"/>
              </w:rPr>
              <w:t>100 балів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765FF87" w14:textId="77777777" w:rsidR="003636FD" w:rsidRPr="00575E68" w:rsidRDefault="003636FD" w:rsidP="00DD2E4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7D1404" w14:textId="77777777" w:rsidR="003636FD" w:rsidRPr="00575E68" w:rsidRDefault="003636FD" w:rsidP="003636FD">
      <w:pPr>
        <w:spacing w:line="360" w:lineRule="auto"/>
        <w:jc w:val="both"/>
        <w:rPr>
          <w:b/>
          <w:szCs w:val="28"/>
        </w:rPr>
      </w:pPr>
    </w:p>
    <w:p w14:paraId="3F759414" w14:textId="77777777" w:rsidR="003636FD" w:rsidRPr="00575E68" w:rsidRDefault="003636FD" w:rsidP="003636FD">
      <w:pPr>
        <w:spacing w:line="360" w:lineRule="auto"/>
        <w:jc w:val="both"/>
        <w:rPr>
          <w:b/>
          <w:szCs w:val="28"/>
        </w:rPr>
      </w:pPr>
    </w:p>
    <w:p w14:paraId="1CBE86B4" w14:textId="77777777" w:rsidR="003636FD" w:rsidRPr="00575E68" w:rsidRDefault="003636FD" w:rsidP="003636FD">
      <w:pPr>
        <w:jc w:val="both"/>
        <w:rPr>
          <w:szCs w:val="28"/>
        </w:rPr>
      </w:pPr>
      <w:r w:rsidRPr="00575E68">
        <w:rPr>
          <w:szCs w:val="28"/>
        </w:rPr>
        <w:t>Допущена до захисту «____»  _______________2022 р. _______________</w:t>
      </w:r>
    </w:p>
    <w:p w14:paraId="54426D26" w14:textId="77777777" w:rsidR="003636FD" w:rsidRPr="00575E68" w:rsidRDefault="003636FD" w:rsidP="003636FD">
      <w:pPr>
        <w:jc w:val="both"/>
        <w:rPr>
          <w:sz w:val="24"/>
          <w:szCs w:val="24"/>
          <w:vertAlign w:val="superscript"/>
        </w:rPr>
      </w:pPr>
      <w:r w:rsidRPr="00575E68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575E68">
        <w:rPr>
          <w:sz w:val="24"/>
          <w:szCs w:val="24"/>
          <w:vertAlign w:val="superscript"/>
        </w:rPr>
        <w:t>(підпис рецензента)</w:t>
      </w:r>
    </w:p>
    <w:p w14:paraId="136228C5" w14:textId="77777777" w:rsidR="003636FD" w:rsidRPr="00575E68" w:rsidRDefault="003636FD" w:rsidP="003636FD">
      <w:pPr>
        <w:spacing w:line="360" w:lineRule="auto"/>
        <w:jc w:val="both"/>
        <w:rPr>
          <w:szCs w:val="28"/>
        </w:rPr>
      </w:pPr>
    </w:p>
    <w:p w14:paraId="37C2B880" w14:textId="77777777" w:rsidR="003636FD" w:rsidRPr="00575E68" w:rsidRDefault="003636FD" w:rsidP="003636FD">
      <w:pPr>
        <w:shd w:val="clear" w:color="auto" w:fill="FFFFFF"/>
        <w:spacing w:after="200" w:line="360" w:lineRule="auto"/>
        <w:ind w:left="17" w:firstLine="463"/>
        <w:jc w:val="center"/>
        <w:rPr>
          <w:rFonts w:ascii="Calibri" w:eastAsia="Calibri" w:hAnsi="Calibri" w:cs="Microsoft Uighur"/>
          <w:szCs w:val="28"/>
          <w:lang w:eastAsia="en-US"/>
        </w:rPr>
      </w:pPr>
    </w:p>
    <w:tbl>
      <w:tblPr>
        <w:tblStyle w:val="1"/>
        <w:tblW w:w="7645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1919"/>
        <w:gridCol w:w="362"/>
        <w:gridCol w:w="662"/>
        <w:gridCol w:w="322"/>
        <w:gridCol w:w="955"/>
        <w:gridCol w:w="1021"/>
        <w:gridCol w:w="9"/>
        <w:gridCol w:w="786"/>
        <w:gridCol w:w="10"/>
      </w:tblGrid>
      <w:tr w:rsidR="003636FD" w:rsidRPr="00575E68" w14:paraId="1A2A40B7" w14:textId="77777777" w:rsidTr="00DD2E44">
        <w:trPr>
          <w:gridAfter w:val="1"/>
          <w:wAfter w:w="10" w:type="dxa"/>
          <w:trHeight w:val="314"/>
        </w:trPr>
        <w:tc>
          <w:tcPr>
            <w:tcW w:w="1599" w:type="dxa"/>
            <w:vAlign w:val="bottom"/>
          </w:tcPr>
          <w:p w14:paraId="442CE369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  <w:r w:rsidRPr="00575E68">
              <w:rPr>
                <w:szCs w:val="28"/>
                <w:lang w:eastAsia="uk-UA"/>
              </w:rPr>
              <w:t>Захищено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14:paraId="091D15FB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  <w:tc>
          <w:tcPr>
            <w:tcW w:w="2301" w:type="dxa"/>
            <w:gridSpan w:val="4"/>
            <w:vAlign w:val="bottom"/>
          </w:tcPr>
          <w:p w14:paraId="3BE0E1B3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  <w:r w:rsidRPr="00575E68">
              <w:rPr>
                <w:szCs w:val="28"/>
                <w:lang w:eastAsia="uk-UA"/>
              </w:rPr>
              <w:t>з оцінкою: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3D3F6D9D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  <w:tc>
          <w:tcPr>
            <w:tcW w:w="795" w:type="dxa"/>
            <w:gridSpan w:val="2"/>
            <w:vAlign w:val="bottom"/>
          </w:tcPr>
          <w:p w14:paraId="455CF4DB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</w:tr>
      <w:tr w:rsidR="003636FD" w:rsidRPr="00575E68" w14:paraId="66928AEE" w14:textId="77777777" w:rsidTr="00DD2E44">
        <w:trPr>
          <w:gridAfter w:val="1"/>
          <w:wAfter w:w="10" w:type="dxa"/>
          <w:trHeight w:val="259"/>
        </w:trPr>
        <w:tc>
          <w:tcPr>
            <w:tcW w:w="1599" w:type="dxa"/>
            <w:vAlign w:val="bottom"/>
          </w:tcPr>
          <w:p w14:paraId="62016713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ADC1F63" w14:textId="77777777" w:rsidR="003636FD" w:rsidRPr="00575E68" w:rsidRDefault="003636FD" w:rsidP="00DD2E44">
            <w:pPr>
              <w:spacing w:line="276" w:lineRule="auto"/>
              <w:jc w:val="center"/>
              <w:rPr>
                <w:szCs w:val="28"/>
                <w:lang w:eastAsia="uk-UA"/>
              </w:rPr>
            </w:pPr>
            <w:r w:rsidRPr="00575E68">
              <w:rPr>
                <w:color w:val="3B3838" w:themeColor="background2" w:themeShade="40"/>
                <w:spacing w:val="20"/>
                <w:sz w:val="18"/>
                <w:szCs w:val="18"/>
                <w:lang w:eastAsia="uk-UA"/>
              </w:rPr>
              <w:t>(дата захисту)</w:t>
            </w:r>
          </w:p>
        </w:tc>
        <w:tc>
          <w:tcPr>
            <w:tcW w:w="2301" w:type="dxa"/>
            <w:gridSpan w:val="4"/>
            <w:vAlign w:val="bottom"/>
          </w:tcPr>
          <w:p w14:paraId="19AD10DA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14:paraId="1F6C46A7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  <w:tc>
          <w:tcPr>
            <w:tcW w:w="795" w:type="dxa"/>
            <w:gridSpan w:val="2"/>
            <w:vAlign w:val="bottom"/>
          </w:tcPr>
          <w:p w14:paraId="17DF24C6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</w:tr>
      <w:tr w:rsidR="003636FD" w:rsidRPr="00575E68" w14:paraId="4C9B8878" w14:textId="77777777" w:rsidTr="00DD2E44">
        <w:trPr>
          <w:trHeight w:val="314"/>
        </w:trPr>
        <w:tc>
          <w:tcPr>
            <w:tcW w:w="1599" w:type="dxa"/>
            <w:vAlign w:val="bottom"/>
          </w:tcPr>
          <w:p w14:paraId="1EE8C5D9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  <w:tc>
          <w:tcPr>
            <w:tcW w:w="2943" w:type="dxa"/>
            <w:gridSpan w:val="3"/>
            <w:vAlign w:val="bottom"/>
          </w:tcPr>
          <w:p w14:paraId="62FAD332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  <w:r w:rsidRPr="00575E68">
              <w:rPr>
                <w:color w:val="000000"/>
                <w:szCs w:val="28"/>
                <w:lang w:eastAsia="uk-UA"/>
              </w:rPr>
              <w:t>Національна шкала</w:t>
            </w:r>
          </w:p>
        </w:tc>
        <w:tc>
          <w:tcPr>
            <w:tcW w:w="3103" w:type="dxa"/>
            <w:gridSpan w:val="6"/>
            <w:tcBorders>
              <w:bottom w:val="single" w:sz="4" w:space="0" w:color="auto"/>
            </w:tcBorders>
            <w:vAlign w:val="bottom"/>
          </w:tcPr>
          <w:p w14:paraId="4B851C4D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</w:tr>
      <w:tr w:rsidR="003636FD" w:rsidRPr="00575E68" w14:paraId="41885834" w14:textId="77777777" w:rsidTr="00DD2E44">
        <w:trPr>
          <w:trHeight w:val="425"/>
        </w:trPr>
        <w:tc>
          <w:tcPr>
            <w:tcW w:w="1599" w:type="dxa"/>
            <w:vAlign w:val="bottom"/>
          </w:tcPr>
          <w:p w14:paraId="05CF3CEA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  <w:tc>
          <w:tcPr>
            <w:tcW w:w="2281" w:type="dxa"/>
            <w:gridSpan w:val="2"/>
            <w:vAlign w:val="bottom"/>
          </w:tcPr>
          <w:p w14:paraId="7A607DE6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  <w:r w:rsidRPr="00575E68">
              <w:rPr>
                <w:szCs w:val="28"/>
                <w:lang w:eastAsia="uk-UA"/>
              </w:rPr>
              <w:t>Кількість балів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bottom"/>
          </w:tcPr>
          <w:p w14:paraId="62CAD6CA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1A9EF580" w14:textId="77777777" w:rsidR="003636FD" w:rsidRPr="00575E68" w:rsidRDefault="003636FD" w:rsidP="00DD2E44">
            <w:pPr>
              <w:spacing w:line="276" w:lineRule="auto"/>
              <w:jc w:val="center"/>
              <w:rPr>
                <w:szCs w:val="28"/>
                <w:lang w:eastAsia="uk-UA"/>
              </w:rPr>
            </w:pPr>
            <w:r w:rsidRPr="00575E68">
              <w:rPr>
                <w:color w:val="000000"/>
                <w:szCs w:val="28"/>
                <w:lang w:eastAsia="uk-UA"/>
              </w:rPr>
              <w:t>Оцінка ECTS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CFB7A" w14:textId="77777777" w:rsidR="003636FD" w:rsidRPr="00575E68" w:rsidRDefault="003636FD" w:rsidP="00DD2E44">
            <w:pPr>
              <w:spacing w:line="276" w:lineRule="auto"/>
              <w:rPr>
                <w:szCs w:val="28"/>
                <w:lang w:eastAsia="uk-UA"/>
              </w:rPr>
            </w:pPr>
          </w:p>
        </w:tc>
      </w:tr>
    </w:tbl>
    <w:p w14:paraId="26AC9769" w14:textId="77777777" w:rsidR="003636FD" w:rsidRPr="00575E68" w:rsidRDefault="003636FD" w:rsidP="003636FD">
      <w:pPr>
        <w:shd w:val="clear" w:color="auto" w:fill="FFFFFF"/>
        <w:spacing w:before="120" w:after="200" w:line="360" w:lineRule="auto"/>
        <w:ind w:left="1985" w:hanging="17"/>
        <w:rPr>
          <w:rFonts w:eastAsia="Calibri"/>
          <w:szCs w:val="28"/>
          <w:lang w:eastAsia="en-US"/>
        </w:rPr>
      </w:pPr>
      <w:r w:rsidRPr="00575E68">
        <w:rPr>
          <w:rFonts w:eastAsia="Calibri"/>
          <w:szCs w:val="28"/>
          <w:lang w:eastAsia="en-US"/>
        </w:rPr>
        <w:t>Члени комісії:</w:t>
      </w:r>
    </w:p>
    <w:tbl>
      <w:tblPr>
        <w:tblStyle w:val="1"/>
        <w:tblW w:w="6528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235"/>
        <w:gridCol w:w="4590"/>
      </w:tblGrid>
      <w:tr w:rsidR="003636FD" w:rsidRPr="00575E68" w14:paraId="4C93C52B" w14:textId="77777777" w:rsidTr="00DD2E44">
        <w:trPr>
          <w:trHeight w:val="163"/>
        </w:trPr>
        <w:tc>
          <w:tcPr>
            <w:tcW w:w="1703" w:type="dxa"/>
            <w:tcBorders>
              <w:bottom w:val="single" w:sz="4" w:space="0" w:color="auto"/>
            </w:tcBorders>
          </w:tcPr>
          <w:p w14:paraId="46396CCA" w14:textId="77777777" w:rsidR="003636FD" w:rsidRPr="00575E68" w:rsidRDefault="003636FD" w:rsidP="00DD2E44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235" w:type="dxa"/>
          </w:tcPr>
          <w:p w14:paraId="240F4C77" w14:textId="77777777" w:rsidR="003636FD" w:rsidRPr="00575E68" w:rsidRDefault="003636FD" w:rsidP="00DD2E44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sdt>
            <w:sdtPr>
              <w:rPr>
                <w:b/>
                <w:color w:val="000000"/>
                <w:szCs w:val="28"/>
                <w:lang w:eastAsia="uk-UA"/>
              </w:rPr>
              <w:id w:val="-1157844260"/>
            </w:sdtPr>
            <w:sdtContent>
              <w:p w14:paraId="79F524DA" w14:textId="77777777" w:rsidR="003636FD" w:rsidRPr="00575E68" w:rsidRDefault="003636FD" w:rsidP="00DD2E44">
                <w:pPr>
                  <w:ind w:left="-96"/>
                  <w:jc w:val="center"/>
                  <w:rPr>
                    <w:b/>
                    <w:color w:val="000000"/>
                    <w:szCs w:val="28"/>
                    <w:lang w:eastAsia="uk-UA"/>
                  </w:rPr>
                </w:pPr>
                <w:r w:rsidRPr="00575E68">
                  <w:rPr>
                    <w:b/>
                    <w:color w:val="000000"/>
                    <w:szCs w:val="28"/>
                    <w:lang w:eastAsia="uk-UA"/>
                  </w:rPr>
                  <w:t xml:space="preserve">проф. </w:t>
                </w:r>
                <w:proofErr w:type="spellStart"/>
                <w:r w:rsidRPr="00575E68">
                  <w:rPr>
                    <w:b/>
                    <w:color w:val="000000"/>
                    <w:szCs w:val="28"/>
                    <w:lang w:eastAsia="uk-UA"/>
                  </w:rPr>
                  <w:t>Матковський</w:t>
                </w:r>
                <w:proofErr w:type="spellEnd"/>
                <w:r w:rsidRPr="00575E68">
                  <w:rPr>
                    <w:b/>
                    <w:color w:val="000000"/>
                    <w:szCs w:val="28"/>
                    <w:lang w:eastAsia="uk-UA"/>
                  </w:rPr>
                  <w:t xml:space="preserve"> С.О.</w:t>
                </w:r>
              </w:p>
            </w:sdtContent>
          </w:sdt>
        </w:tc>
      </w:tr>
      <w:tr w:rsidR="003636FD" w:rsidRPr="00575E68" w14:paraId="45166263" w14:textId="77777777" w:rsidTr="00DD2E44">
        <w:trPr>
          <w:trHeight w:val="98"/>
        </w:trPr>
        <w:tc>
          <w:tcPr>
            <w:tcW w:w="1703" w:type="dxa"/>
            <w:tcBorders>
              <w:top w:val="single" w:sz="4" w:space="0" w:color="auto"/>
            </w:tcBorders>
          </w:tcPr>
          <w:p w14:paraId="5BFFD3C4" w14:textId="77777777" w:rsidR="003636FD" w:rsidRPr="00575E68" w:rsidRDefault="003636FD" w:rsidP="00DD2E44">
            <w:pPr>
              <w:jc w:val="center"/>
              <w:rPr>
                <w:color w:val="3B3838" w:themeColor="background2" w:themeShade="40"/>
                <w:sz w:val="18"/>
                <w:szCs w:val="18"/>
                <w:lang w:eastAsia="uk-UA"/>
              </w:rPr>
            </w:pPr>
            <w:r w:rsidRPr="00575E68">
              <w:rPr>
                <w:color w:val="3B3838" w:themeColor="background2" w:themeShade="40"/>
                <w:spacing w:val="2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35" w:type="dxa"/>
          </w:tcPr>
          <w:p w14:paraId="006BFB8C" w14:textId="77777777" w:rsidR="003636FD" w:rsidRPr="00575E68" w:rsidRDefault="003636FD" w:rsidP="00DD2E44">
            <w:pPr>
              <w:jc w:val="center"/>
              <w:rPr>
                <w:color w:val="3B3838" w:themeColor="background2" w:themeShade="40"/>
                <w:sz w:val="18"/>
                <w:szCs w:val="18"/>
                <w:lang w:eastAsia="uk-U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99DC835" w14:textId="77777777" w:rsidR="003636FD" w:rsidRPr="00575E68" w:rsidRDefault="003636FD" w:rsidP="00DD2E44">
            <w:pPr>
              <w:jc w:val="center"/>
              <w:rPr>
                <w:color w:val="3B3838" w:themeColor="background2" w:themeShade="40"/>
                <w:sz w:val="18"/>
                <w:szCs w:val="18"/>
                <w:lang w:eastAsia="uk-UA"/>
              </w:rPr>
            </w:pPr>
            <w:r w:rsidRPr="00575E68">
              <w:rPr>
                <w:color w:val="3B3838" w:themeColor="background2" w:themeShade="40"/>
                <w:spacing w:val="20"/>
                <w:sz w:val="18"/>
                <w:szCs w:val="18"/>
                <w:lang w:eastAsia="uk-UA"/>
              </w:rPr>
              <w:t>(Прізвище та ініціали)</w:t>
            </w:r>
          </w:p>
        </w:tc>
      </w:tr>
      <w:tr w:rsidR="003636FD" w:rsidRPr="00575E68" w14:paraId="7177412D" w14:textId="77777777" w:rsidTr="00DD2E44">
        <w:trPr>
          <w:trHeight w:val="163"/>
        </w:trPr>
        <w:tc>
          <w:tcPr>
            <w:tcW w:w="1703" w:type="dxa"/>
            <w:tcBorders>
              <w:bottom w:val="single" w:sz="4" w:space="0" w:color="auto"/>
            </w:tcBorders>
          </w:tcPr>
          <w:p w14:paraId="06C939B3" w14:textId="77777777" w:rsidR="003636FD" w:rsidRPr="00575E68" w:rsidRDefault="003636FD" w:rsidP="00DD2E44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235" w:type="dxa"/>
          </w:tcPr>
          <w:p w14:paraId="70B7314F" w14:textId="77777777" w:rsidR="003636FD" w:rsidRPr="00575E68" w:rsidRDefault="003636FD" w:rsidP="00DD2E44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sdt>
            <w:sdtPr>
              <w:rPr>
                <w:b/>
                <w:color w:val="000000"/>
                <w:szCs w:val="28"/>
                <w:lang w:eastAsia="uk-UA"/>
              </w:rPr>
              <w:id w:val="4710051"/>
            </w:sdtPr>
            <w:sdtContent>
              <w:p w14:paraId="3EEBA720" w14:textId="77777777" w:rsidR="003636FD" w:rsidRPr="00575E68" w:rsidRDefault="003636FD" w:rsidP="00DD2E44">
                <w:pPr>
                  <w:ind w:left="-96"/>
                  <w:jc w:val="center"/>
                  <w:rPr>
                    <w:b/>
                    <w:color w:val="000000"/>
                    <w:szCs w:val="28"/>
                    <w:lang w:eastAsia="uk-UA"/>
                  </w:rPr>
                </w:pPr>
                <w:r w:rsidRPr="00575E68">
                  <w:rPr>
                    <w:b/>
                    <w:color w:val="000000"/>
                    <w:szCs w:val="28"/>
                    <w:lang w:eastAsia="uk-UA"/>
                  </w:rPr>
                  <w:t xml:space="preserve">проф. </w:t>
                </w:r>
                <w:proofErr w:type="spellStart"/>
                <w:r w:rsidRPr="00575E68">
                  <w:rPr>
                    <w:b/>
                    <w:color w:val="000000"/>
                    <w:szCs w:val="28"/>
                    <w:lang w:eastAsia="uk-UA"/>
                  </w:rPr>
                  <w:t>Гринькевич</w:t>
                </w:r>
                <w:proofErr w:type="spellEnd"/>
                <w:r w:rsidRPr="00575E68">
                  <w:rPr>
                    <w:b/>
                    <w:color w:val="000000"/>
                    <w:szCs w:val="28"/>
                    <w:lang w:eastAsia="uk-UA"/>
                  </w:rPr>
                  <w:t xml:space="preserve"> О.С.</w:t>
                </w:r>
              </w:p>
            </w:sdtContent>
          </w:sdt>
        </w:tc>
      </w:tr>
      <w:tr w:rsidR="003636FD" w:rsidRPr="00575E68" w14:paraId="4ADE1582" w14:textId="77777777" w:rsidTr="00DD2E44">
        <w:trPr>
          <w:trHeight w:val="98"/>
        </w:trPr>
        <w:tc>
          <w:tcPr>
            <w:tcW w:w="1703" w:type="dxa"/>
            <w:tcBorders>
              <w:top w:val="single" w:sz="4" w:space="0" w:color="auto"/>
            </w:tcBorders>
          </w:tcPr>
          <w:p w14:paraId="070C514A" w14:textId="77777777" w:rsidR="003636FD" w:rsidRPr="00575E68" w:rsidRDefault="003636FD" w:rsidP="00DD2E44">
            <w:pPr>
              <w:jc w:val="center"/>
              <w:rPr>
                <w:color w:val="3B3838" w:themeColor="background2" w:themeShade="40"/>
                <w:sz w:val="18"/>
                <w:szCs w:val="18"/>
                <w:lang w:eastAsia="uk-UA"/>
              </w:rPr>
            </w:pPr>
            <w:r w:rsidRPr="00575E68">
              <w:rPr>
                <w:color w:val="3B3838" w:themeColor="background2" w:themeShade="40"/>
                <w:spacing w:val="2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35" w:type="dxa"/>
          </w:tcPr>
          <w:p w14:paraId="7E9733C2" w14:textId="77777777" w:rsidR="003636FD" w:rsidRPr="00575E68" w:rsidRDefault="003636FD" w:rsidP="00DD2E44">
            <w:pPr>
              <w:jc w:val="center"/>
              <w:rPr>
                <w:color w:val="3B3838" w:themeColor="background2" w:themeShade="40"/>
                <w:sz w:val="18"/>
                <w:szCs w:val="18"/>
                <w:lang w:eastAsia="uk-U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9A99C4E" w14:textId="77777777" w:rsidR="003636FD" w:rsidRPr="00575E68" w:rsidRDefault="003636FD" w:rsidP="00DD2E44">
            <w:pPr>
              <w:jc w:val="center"/>
              <w:rPr>
                <w:color w:val="3B3838" w:themeColor="background2" w:themeShade="40"/>
                <w:sz w:val="18"/>
                <w:szCs w:val="18"/>
                <w:lang w:eastAsia="uk-UA"/>
              </w:rPr>
            </w:pPr>
            <w:r w:rsidRPr="00575E68">
              <w:rPr>
                <w:color w:val="3B3838" w:themeColor="background2" w:themeShade="40"/>
                <w:spacing w:val="20"/>
                <w:sz w:val="18"/>
                <w:szCs w:val="18"/>
                <w:lang w:eastAsia="uk-UA"/>
              </w:rPr>
              <w:t>(Прізвище та ініціали)</w:t>
            </w:r>
          </w:p>
        </w:tc>
      </w:tr>
      <w:tr w:rsidR="003636FD" w:rsidRPr="00575E68" w14:paraId="71BBD78D" w14:textId="77777777" w:rsidTr="00DD2E44">
        <w:trPr>
          <w:trHeight w:val="163"/>
        </w:trPr>
        <w:tc>
          <w:tcPr>
            <w:tcW w:w="1703" w:type="dxa"/>
            <w:tcBorders>
              <w:bottom w:val="single" w:sz="4" w:space="0" w:color="auto"/>
            </w:tcBorders>
          </w:tcPr>
          <w:p w14:paraId="44EBE668" w14:textId="77777777" w:rsidR="003636FD" w:rsidRPr="00575E68" w:rsidRDefault="003636FD" w:rsidP="00DD2E44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235" w:type="dxa"/>
          </w:tcPr>
          <w:p w14:paraId="28F2F6E1" w14:textId="77777777" w:rsidR="003636FD" w:rsidRPr="00575E68" w:rsidRDefault="003636FD" w:rsidP="00DD2E44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sdt>
            <w:sdtPr>
              <w:rPr>
                <w:b/>
                <w:color w:val="000000"/>
                <w:szCs w:val="28"/>
                <w:lang w:eastAsia="uk-UA"/>
              </w:rPr>
              <w:id w:val="1957670203"/>
            </w:sdtPr>
            <w:sdtContent>
              <w:p w14:paraId="0BF5DA14" w14:textId="77777777" w:rsidR="003636FD" w:rsidRPr="00575E68" w:rsidRDefault="003636FD" w:rsidP="00DD2E44">
                <w:pPr>
                  <w:ind w:left="-96"/>
                  <w:jc w:val="center"/>
                  <w:rPr>
                    <w:b/>
                    <w:color w:val="000000"/>
                    <w:szCs w:val="28"/>
                    <w:lang w:eastAsia="uk-UA"/>
                  </w:rPr>
                </w:pPr>
                <w:r w:rsidRPr="00575E68">
                  <w:rPr>
                    <w:b/>
                    <w:color w:val="000000"/>
                    <w:szCs w:val="28"/>
                    <w:lang w:eastAsia="uk-UA"/>
                  </w:rPr>
                  <w:t>доц. Панчишин Т.В.</w:t>
                </w:r>
              </w:p>
            </w:sdtContent>
          </w:sdt>
        </w:tc>
      </w:tr>
      <w:tr w:rsidR="003636FD" w:rsidRPr="00575E68" w14:paraId="287B42A8" w14:textId="77777777" w:rsidTr="00DD2E44">
        <w:trPr>
          <w:trHeight w:val="98"/>
        </w:trPr>
        <w:tc>
          <w:tcPr>
            <w:tcW w:w="1703" w:type="dxa"/>
            <w:tcBorders>
              <w:top w:val="single" w:sz="4" w:space="0" w:color="auto"/>
            </w:tcBorders>
          </w:tcPr>
          <w:p w14:paraId="4E493575" w14:textId="77777777" w:rsidR="003636FD" w:rsidRPr="00575E68" w:rsidRDefault="003636FD" w:rsidP="00DD2E44">
            <w:pPr>
              <w:jc w:val="center"/>
              <w:rPr>
                <w:color w:val="3B3838" w:themeColor="background2" w:themeShade="40"/>
                <w:sz w:val="18"/>
                <w:szCs w:val="18"/>
                <w:lang w:eastAsia="uk-UA"/>
              </w:rPr>
            </w:pPr>
            <w:r w:rsidRPr="00575E68">
              <w:rPr>
                <w:color w:val="3B3838" w:themeColor="background2" w:themeShade="40"/>
                <w:spacing w:val="2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35" w:type="dxa"/>
          </w:tcPr>
          <w:p w14:paraId="69949F72" w14:textId="77777777" w:rsidR="003636FD" w:rsidRPr="00575E68" w:rsidRDefault="003636FD" w:rsidP="00DD2E44">
            <w:pPr>
              <w:jc w:val="center"/>
              <w:rPr>
                <w:color w:val="3B3838" w:themeColor="background2" w:themeShade="40"/>
                <w:sz w:val="18"/>
                <w:szCs w:val="18"/>
                <w:lang w:eastAsia="uk-U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5B5BF5F" w14:textId="77777777" w:rsidR="003636FD" w:rsidRPr="00575E68" w:rsidRDefault="003636FD" w:rsidP="00DD2E44">
            <w:pPr>
              <w:jc w:val="center"/>
              <w:rPr>
                <w:color w:val="3B3838" w:themeColor="background2" w:themeShade="40"/>
                <w:sz w:val="18"/>
                <w:szCs w:val="18"/>
                <w:lang w:eastAsia="uk-UA"/>
              </w:rPr>
            </w:pPr>
            <w:r w:rsidRPr="00575E68">
              <w:rPr>
                <w:color w:val="3B3838" w:themeColor="background2" w:themeShade="40"/>
                <w:spacing w:val="20"/>
                <w:sz w:val="18"/>
                <w:szCs w:val="18"/>
                <w:lang w:eastAsia="uk-UA"/>
              </w:rPr>
              <w:t>(Прізвище та ініціали)</w:t>
            </w:r>
          </w:p>
        </w:tc>
      </w:tr>
    </w:tbl>
    <w:p w14:paraId="1BB8E1C7" w14:textId="77777777" w:rsidR="003636FD" w:rsidRPr="00575E68" w:rsidRDefault="003636FD" w:rsidP="003636FD">
      <w:pPr>
        <w:shd w:val="clear" w:color="auto" w:fill="FFFFFF"/>
        <w:spacing w:after="200" w:line="360" w:lineRule="auto"/>
        <w:ind w:left="4678" w:hanging="17"/>
        <w:jc w:val="center"/>
        <w:rPr>
          <w:rFonts w:ascii="Calibri" w:eastAsia="Calibri" w:hAnsi="Calibri" w:cs="Microsoft Uighur"/>
          <w:szCs w:val="28"/>
          <w:lang w:eastAsia="en-US"/>
        </w:rPr>
      </w:pPr>
    </w:p>
    <w:p w14:paraId="1EBA525B" w14:textId="77777777" w:rsidR="003636FD" w:rsidRPr="00575E68" w:rsidRDefault="003636FD" w:rsidP="003636FD">
      <w:pPr>
        <w:spacing w:line="360" w:lineRule="auto"/>
        <w:jc w:val="both"/>
        <w:rPr>
          <w:szCs w:val="28"/>
        </w:rPr>
      </w:pPr>
    </w:p>
    <w:sectPr w:rsidR="003636FD" w:rsidRPr="00575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FD"/>
    <w:rsid w:val="003636FD"/>
    <w:rsid w:val="004F7E79"/>
    <w:rsid w:val="005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6204"/>
  <w15:chartTrackingRefBased/>
  <w15:docId w15:val="{583718C1-F527-447D-A948-B564F58B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6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36FD"/>
    <w:pPr>
      <w:keepNext/>
      <w:spacing w:line="360" w:lineRule="auto"/>
      <w:jc w:val="both"/>
      <w:outlineLvl w:val="1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customStyle="1" w:styleId="1">
    <w:name w:val="Сітка таблиці1"/>
    <w:basedOn w:val="a1"/>
    <w:next w:val="a3"/>
    <w:uiPriority w:val="39"/>
    <w:rsid w:val="0036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1535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Панчишин</dc:creator>
  <cp:keywords/>
  <dc:description/>
  <cp:lastModifiedBy>Тарас Панчишин</cp:lastModifiedBy>
  <cp:revision>1</cp:revision>
  <dcterms:created xsi:type="dcterms:W3CDTF">2022-05-10T12:23:00Z</dcterms:created>
  <dcterms:modified xsi:type="dcterms:W3CDTF">2022-05-10T12:24:00Z</dcterms:modified>
</cp:coreProperties>
</file>